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t>符合国家允许进出口的菌种质资源的证明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A4974"/>
    <w:rsid w:val="528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2020-03-19T07:08:00Z</dcterms:created>
  <dc:creator>pc</dc:creator>
  <cp:lastModifiedBy>pc</cp:lastModifiedBy>
  <dcterms:modified xsi:type="dcterms:W3CDTF">2020-03-19T07:10:29Z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